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附件4：明光市明城建筑材料检测有限公司公开招考工作人员岗位计划表</w:t>
      </w:r>
    </w:p>
    <w:tbl>
      <w:tblPr>
        <w:tblStyle w:val="4"/>
        <w:tblW w:w="13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70"/>
        <w:gridCol w:w="524"/>
        <w:gridCol w:w="682"/>
        <w:gridCol w:w="929"/>
        <w:gridCol w:w="1823"/>
        <w:gridCol w:w="1530"/>
        <w:gridCol w:w="1356"/>
        <w:gridCol w:w="1368"/>
        <w:gridCol w:w="38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部门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招聘人数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职位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岗位代码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专业及相近专业要求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专业课考试内容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学历要求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年龄要求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试验室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1019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大专：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</w:rPr>
              <w:t>化工技术类、生物技术类、环境保护类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化学类、生物类、化工与制药类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研究生：</w:t>
            </w:r>
            <w:r>
              <w:rPr>
                <w:rStyle w:val="6"/>
                <w:rFonts w:hint="default"/>
                <w:b w:val="0"/>
                <w:bCs w:val="0"/>
                <w:sz w:val="24"/>
                <w:szCs w:val="24"/>
              </w:rPr>
              <w:t>化学、化学工程与技术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化学基础知识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需要经常深入施工现场，适宜男性。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试验室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1020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24"/>
                <w:szCs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大专：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hd w:val="clear" w:color="auto" w:fill="FFFFFF"/>
              </w:rPr>
              <w:t>建筑材料类、金属材料类、土建施工类、建设工程管理类、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建筑设计类、市政工程类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本科：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材料类、土木类、建筑类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6"/>
                <w:rFonts w:hint="default"/>
                <w:sz w:val="24"/>
                <w:szCs w:val="24"/>
              </w:rPr>
              <w:t>研究生：</w:t>
            </w:r>
            <w:r>
              <w:rPr>
                <w:rStyle w:val="6"/>
                <w:rFonts w:hint="default"/>
                <w:b w:val="0"/>
                <w:bCs w:val="0"/>
                <w:sz w:val="24"/>
                <w:szCs w:val="24"/>
              </w:rPr>
              <w:t>建筑学、土木工程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建筑材料基础知识</w:t>
            </w:r>
          </w:p>
        </w:tc>
        <w:tc>
          <w:tcPr>
            <w:tcW w:w="135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883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1.有建筑材料试验室相关工作经验者年龄放宽至40周岁以下；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FF0000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2.本岗位经常性出差，适合男性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4"/>
              </w:rPr>
              <w:t>。</w:t>
            </w: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6838" w:h="11906" w:orient="landscape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5MTYwOTZjMWFmOTU4OGQyOWQwZjQzZGVjYWZiOTYifQ=="/>
  </w:docVars>
  <w:rsids>
    <w:rsidRoot w:val="508E7076"/>
    <w:rsid w:val="00097963"/>
    <w:rsid w:val="0046309E"/>
    <w:rsid w:val="004A2C4D"/>
    <w:rsid w:val="005E74DC"/>
    <w:rsid w:val="00CC7B77"/>
    <w:rsid w:val="00F81BE5"/>
    <w:rsid w:val="09E85885"/>
    <w:rsid w:val="0C7146D1"/>
    <w:rsid w:val="0E267BE7"/>
    <w:rsid w:val="0F640839"/>
    <w:rsid w:val="195A0035"/>
    <w:rsid w:val="1C4E5A1B"/>
    <w:rsid w:val="1F0D396C"/>
    <w:rsid w:val="207F2647"/>
    <w:rsid w:val="223631D9"/>
    <w:rsid w:val="2F963509"/>
    <w:rsid w:val="2FDB53C0"/>
    <w:rsid w:val="30C916BD"/>
    <w:rsid w:val="34FC0077"/>
    <w:rsid w:val="38316A40"/>
    <w:rsid w:val="3E4238EA"/>
    <w:rsid w:val="3ED23E32"/>
    <w:rsid w:val="508E7076"/>
    <w:rsid w:val="5C2E2250"/>
    <w:rsid w:val="615E35D8"/>
    <w:rsid w:val="62525B6D"/>
    <w:rsid w:val="7B5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297</Words>
  <Characters>308</Characters>
  <Lines>2</Lines>
  <Paragraphs>1</Paragraphs>
  <TotalTime>13</TotalTime>
  <ScaleCrop>false</ScaleCrop>
  <LinksUpToDate>false</LinksUpToDate>
  <CharactersWithSpaces>308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2022-06-08T01:25:00Z</dcterms:created>
  <dc:creator>夏虫</dc:creator>
  <cp:lastModifiedBy>夏虫</cp:lastModifiedBy>
  <cp:lastPrinted>2022-06-08T07:03:00Z</cp:lastPrinted>
  <dcterms:modified xsi:type="dcterms:W3CDTF">2022-06-10T06:42:20Z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0C478E09A7BB4531B660D76B1870CBBD</vt:lpwstr>
  </property>
</Properties>
</file>