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BA" w:rsidRPr="00685FBA" w:rsidRDefault="00685FBA" w:rsidP="00685FBA">
      <w:pPr>
        <w:widowControl/>
        <w:shd w:val="clear" w:color="auto" w:fill="F7F5F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685FB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附件1</w:t>
      </w:r>
    </w:p>
    <w:p w:rsidR="00685FBA" w:rsidRPr="00685FBA" w:rsidRDefault="00685FBA" w:rsidP="00685FBA">
      <w:pPr>
        <w:widowControl/>
        <w:shd w:val="clear" w:color="auto" w:fill="F7F5F0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5FBA">
        <w:rPr>
          <w:rFonts w:ascii="方正小标宋简体" w:eastAsia="方正小标宋简体" w:hAnsi="微软雅黑" w:cs="宋体" w:hint="eastAsia"/>
          <w:color w:val="000000"/>
          <w:spacing w:val="-11"/>
          <w:kern w:val="0"/>
          <w:sz w:val="33"/>
          <w:szCs w:val="33"/>
        </w:rPr>
        <w:t>2022年六安市叶集区人民医院（六安市第六人民医院）用人需求岗位一览表</w:t>
      </w:r>
    </w:p>
    <w:tbl>
      <w:tblPr>
        <w:tblW w:w="9332" w:type="dxa"/>
        <w:tblCellSpacing w:w="0" w:type="dxa"/>
        <w:shd w:val="clear" w:color="auto" w:fill="F7F5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629"/>
        <w:gridCol w:w="452"/>
        <w:gridCol w:w="898"/>
        <w:gridCol w:w="1546"/>
        <w:gridCol w:w="1098"/>
        <w:gridCol w:w="851"/>
        <w:gridCol w:w="680"/>
        <w:gridCol w:w="1187"/>
        <w:gridCol w:w="1033"/>
      </w:tblGrid>
      <w:tr w:rsidR="00685FBA" w:rsidRPr="00685FBA" w:rsidTr="00685FBA">
        <w:trPr>
          <w:trHeight w:val="454"/>
          <w:tblCellSpacing w:w="0" w:type="dxa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招考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人数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主管部门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专 业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 历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年龄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咨询电话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备 注</w:t>
            </w:r>
          </w:p>
        </w:tc>
      </w:tr>
      <w:tr w:rsidR="00685FBA" w:rsidRPr="00685FBA" w:rsidTr="00685FBA">
        <w:trPr>
          <w:trHeight w:val="680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spacing w:before="11" w:after="1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spacing w:line="215" w:lineRule="atLeas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硕士研究生年龄放宽至35周岁及以下</w:t>
            </w:r>
          </w:p>
        </w:tc>
      </w:tr>
      <w:tr w:rsidR="00685FBA" w:rsidRPr="00685FBA" w:rsidTr="00685FBA">
        <w:trPr>
          <w:trHeight w:val="658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中医学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spacing w:line="238" w:lineRule="atLeas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硕士研究生年龄放宽至35周岁及以下</w:t>
            </w:r>
          </w:p>
        </w:tc>
      </w:tr>
      <w:tr w:rsidR="00685FBA" w:rsidRPr="00685FBA" w:rsidTr="00685FBA">
        <w:trPr>
          <w:trHeight w:val="658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中西医结合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spacing w:line="238" w:lineRule="atLeas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硕士研究生年龄放宽至35周岁及以下</w:t>
            </w:r>
          </w:p>
        </w:tc>
      </w:tr>
      <w:tr w:rsidR="00685FBA" w:rsidRPr="00685FBA" w:rsidTr="00685FBA">
        <w:trPr>
          <w:trHeight w:val="510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麻醉学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510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医学影像学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510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医学检验技术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510"/>
          <w:tblCellSpacing w:w="0" w:type="dxa"/>
        </w:trPr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2206007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</w:t>
            </w:r>
            <w:proofErr w:type="gramStart"/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卫健委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叶集区人民医院</w:t>
            </w: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br/>
              <w:t>（六安市第六人民医院）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医学影像技术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全日制本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科及以上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30周岁</w:t>
            </w:r>
          </w:p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及以下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仿宋_GB2312" w:eastAsia="仿宋_GB2312" w:hAnsi="微软雅黑" w:cs="宋体" w:hint="eastAsia"/>
                <w:color w:val="000000"/>
                <w:kern w:val="0"/>
                <w:sz w:val="16"/>
                <w:szCs w:val="16"/>
              </w:rPr>
              <w:t>0564-6488699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7F5F0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85FBA" w:rsidRPr="00685FBA" w:rsidRDefault="00685FBA" w:rsidP="00685FBA">
      <w:pPr>
        <w:widowControl/>
        <w:shd w:val="clear" w:color="auto" w:fill="F7F5F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Default="00685FBA" w:rsidP="00685FBA">
      <w:pPr>
        <w:widowControl/>
        <w:shd w:val="clear" w:color="auto" w:fill="F7F5F0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685FBA" w:rsidRPr="00685FBA" w:rsidRDefault="00685FBA" w:rsidP="00685FBA">
      <w:pPr>
        <w:widowControl/>
        <w:shd w:val="clear" w:color="auto" w:fill="F7F5F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5FB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>附件2</w:t>
      </w:r>
    </w:p>
    <w:p w:rsidR="00685FBA" w:rsidRPr="00685FBA" w:rsidRDefault="00685FBA" w:rsidP="00685FBA">
      <w:pPr>
        <w:widowControl/>
        <w:shd w:val="clear" w:color="auto" w:fill="F7F5F0"/>
        <w:spacing w:line="48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5FBA">
        <w:rPr>
          <w:rFonts w:ascii="方正小标宋简体" w:eastAsia="方正小标宋简体" w:hAnsi="微软雅黑" w:cs="宋体" w:hint="eastAsia"/>
          <w:color w:val="000000"/>
          <w:kern w:val="0"/>
          <w:sz w:val="33"/>
          <w:szCs w:val="33"/>
        </w:rPr>
        <w:t>2022年度六安市叶集区人民医院（六安市第六人民医院）公开招聘报考资格审查表</w:t>
      </w:r>
    </w:p>
    <w:tbl>
      <w:tblPr>
        <w:tblW w:w="10125" w:type="dxa"/>
        <w:tblCellSpacing w:w="0" w:type="dxa"/>
        <w:shd w:val="clear" w:color="auto" w:fill="F7F5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"/>
        <w:gridCol w:w="1797"/>
        <w:gridCol w:w="1040"/>
        <w:gridCol w:w="95"/>
        <w:gridCol w:w="1214"/>
        <w:gridCol w:w="158"/>
        <w:gridCol w:w="1103"/>
        <w:gridCol w:w="284"/>
        <w:gridCol w:w="993"/>
        <w:gridCol w:w="1923"/>
      </w:tblGrid>
      <w:tr w:rsidR="00685FBA" w:rsidRPr="00685FBA" w:rsidTr="00685FBA">
        <w:trPr>
          <w:trHeight w:val="431"/>
          <w:tblCellSpacing w:w="0" w:type="dxa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  别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出生年月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685FBA" w:rsidRPr="00685FBA" w:rsidTr="00685FBA">
        <w:trPr>
          <w:trHeight w:val="431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  历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431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431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  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431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431"/>
          <w:tblCellSpacing w:w="0" w:type="dxa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E-mail或</w:t>
            </w:r>
            <w:r w:rsidRPr="00685FB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QQ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2007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本人简历</w:t>
            </w:r>
          </w:p>
        </w:tc>
        <w:tc>
          <w:tcPr>
            <w:tcW w:w="6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465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报考专业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    称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ind w:left="18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  位</w:t>
            </w:r>
          </w:p>
          <w:p w:rsidR="00685FBA" w:rsidRPr="00685FBA" w:rsidRDefault="00685FBA" w:rsidP="00685FBA">
            <w:pPr>
              <w:widowControl/>
              <w:ind w:left="18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  码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5FBA" w:rsidRPr="00685FBA" w:rsidTr="00685FBA">
        <w:trPr>
          <w:trHeight w:val="1100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院部意见</w:t>
            </w:r>
          </w:p>
        </w:tc>
        <w:tc>
          <w:tcPr>
            <w:tcW w:w="6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</w:t>
            </w:r>
            <w:r w:rsidRPr="00685F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签章）                     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年　　月　　日</w:t>
            </w:r>
          </w:p>
        </w:tc>
      </w:tr>
      <w:tr w:rsidR="00685FBA" w:rsidRPr="00685FBA" w:rsidTr="00685FBA">
        <w:trPr>
          <w:trHeight w:val="1077"/>
          <w:tblCellSpacing w:w="0" w:type="dxa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意　见</w:t>
            </w:r>
          </w:p>
        </w:tc>
        <w:tc>
          <w:tcPr>
            <w:tcW w:w="65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5F0"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　　　　　　　　　　　　　　 </w:t>
            </w:r>
            <w:r w:rsidRPr="00685F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签章）</w:t>
            </w:r>
          </w:p>
          <w:p w:rsidR="00685FBA" w:rsidRPr="00685FBA" w:rsidRDefault="00685FBA" w:rsidP="00685FB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5F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  年　　月　　日</w:t>
            </w:r>
          </w:p>
        </w:tc>
      </w:tr>
    </w:tbl>
    <w:p w:rsidR="00685FBA" w:rsidRPr="00685FBA" w:rsidRDefault="00685FBA" w:rsidP="00685FBA">
      <w:pPr>
        <w:widowControl/>
        <w:shd w:val="clear" w:color="auto" w:fill="F7F5F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5FBA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注：1、此表请如实填写；2、照片为近期免冠同</w:t>
      </w:r>
      <w:proofErr w:type="gramStart"/>
      <w:r w:rsidRPr="00685FBA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底照片</w:t>
      </w:r>
      <w:proofErr w:type="gramEnd"/>
      <w:r w:rsidRPr="00685FBA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5张；3、简历从高中填起；4、报考岗位名称须填写具体报考专业。</w:t>
      </w:r>
    </w:p>
    <w:p w:rsidR="00B53B75" w:rsidRPr="00685FBA" w:rsidRDefault="00B53B75"/>
    <w:sectPr w:rsidR="00B53B75" w:rsidRPr="00685FBA" w:rsidSect="00685F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FBA"/>
    <w:rsid w:val="00685FBA"/>
    <w:rsid w:val="008674A4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2021-12-08T09:26:00Z</dcterms:created>
  <dcterms:modified xsi:type="dcterms:W3CDTF">2021-12-08T09:27:00Z</dcterms:modified>
</cp:coreProperties>
</file>