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ascii="Calibri" w:hAnsi="Calibri" w:cs="Calibri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安徽金安投资控股集团有限公司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选聘董事长报名表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156"/>
        <w:gridCol w:w="741"/>
        <w:gridCol w:w="435"/>
        <w:gridCol w:w="735"/>
        <w:gridCol w:w="390"/>
        <w:gridCol w:w="464"/>
        <w:gridCol w:w="915"/>
        <w:gridCol w:w="156"/>
        <w:gridCol w:w="1142"/>
        <w:gridCol w:w="156"/>
        <w:gridCol w:w="861"/>
        <w:gridCol w:w="15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9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姓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  名</w:t>
            </w:r>
          </w:p>
        </w:tc>
        <w:tc>
          <w:tcPr>
            <w:tcW w:w="11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性  别</w:t>
            </w:r>
          </w:p>
        </w:tc>
        <w:tc>
          <w:tcPr>
            <w:tcW w:w="13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0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9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3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一  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照  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9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民  族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籍  贯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身  份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9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4"/>
                <w:szCs w:val="24"/>
                <w:bdr w:val="none" w:color="auto" w:sz="0" w:space="0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4"/>
                <w:szCs w:val="24"/>
                <w:bdr w:val="none" w:color="auto" w:sz="0" w:space="0"/>
              </w:rPr>
              <w:t>作时间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9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电话</w:t>
            </w:r>
          </w:p>
        </w:tc>
        <w:tc>
          <w:tcPr>
            <w:tcW w:w="22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紧急联系电话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216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4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641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993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学  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学  位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教  育</w:t>
            </w:r>
          </w:p>
        </w:tc>
        <w:tc>
          <w:tcPr>
            <w:tcW w:w="251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系及专业</w:t>
            </w:r>
          </w:p>
        </w:tc>
        <w:tc>
          <w:tcPr>
            <w:tcW w:w="26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993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在  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教  育</w:t>
            </w:r>
          </w:p>
        </w:tc>
        <w:tc>
          <w:tcPr>
            <w:tcW w:w="251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系及专业</w:t>
            </w:r>
          </w:p>
        </w:tc>
        <w:tc>
          <w:tcPr>
            <w:tcW w:w="26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216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641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216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现工作单位及职务</w:t>
            </w:r>
          </w:p>
        </w:tc>
        <w:tc>
          <w:tcPr>
            <w:tcW w:w="641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9" w:hRule="atLeast"/>
          <w:jc w:val="center"/>
        </w:trPr>
        <w:tc>
          <w:tcPr>
            <w:tcW w:w="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4"/>
                <w:szCs w:val="24"/>
                <w:bdr w:val="none" w:color="auto" w:sz="0" w:space="0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4"/>
                <w:szCs w:val="24"/>
                <w:bdr w:val="none" w:color="auto" w:sz="0" w:space="0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4"/>
                <w:szCs w:val="24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7721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  <w:jc w:val="center"/>
        </w:trPr>
        <w:tc>
          <w:tcPr>
            <w:tcW w:w="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721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  <w:jc w:val="center"/>
        </w:trPr>
        <w:tc>
          <w:tcPr>
            <w:tcW w:w="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4"/>
                <w:szCs w:val="24"/>
                <w:bdr w:val="none" w:color="auto" w:sz="0" w:space="0"/>
              </w:rPr>
              <w:t>有何专业特长</w:t>
            </w:r>
          </w:p>
        </w:tc>
        <w:tc>
          <w:tcPr>
            <w:tcW w:w="7721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8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家庭主要成员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及重要社会关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系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称  谓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姓   名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政  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面  貌</w:t>
            </w:r>
          </w:p>
        </w:tc>
        <w:tc>
          <w:tcPr>
            <w:tcW w:w="38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8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8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8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8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  <w:jc w:val="center"/>
        </w:trPr>
        <w:tc>
          <w:tcPr>
            <w:tcW w:w="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诚信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承诺</w:t>
            </w:r>
          </w:p>
        </w:tc>
        <w:tc>
          <w:tcPr>
            <w:tcW w:w="7721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本人所填写的情况和提供的相关材料、证件均真实有效。若有虚假，责任自负。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                                   签名：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                                         年   月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  <w:jc w:val="center"/>
        </w:trPr>
        <w:tc>
          <w:tcPr>
            <w:tcW w:w="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所在单位是否同意报名</w:t>
            </w:r>
          </w:p>
        </w:tc>
        <w:tc>
          <w:tcPr>
            <w:tcW w:w="7721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4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意  见：                               （单位盖章）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单位领导签名：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504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年   月   日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 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  <w:jc w:val="center"/>
        </w:trPr>
        <w:tc>
          <w:tcPr>
            <w:tcW w:w="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资格审查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7721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3689" w:right="0" w:hanging="60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3807" w:right="0" w:firstLine="84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 （单位盖章）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                   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504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年   月   日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 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45F8D"/>
    <w:rsid w:val="29B4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2021-04-20T00:38:00Z</dcterms:created>
  <dc:creator>Administrator</dc:creator>
  <cp:lastModifiedBy>Administrator</cp:lastModifiedBy>
  <dcterms:modified xsi:type="dcterms:W3CDTF">2021-04-20T02:34:55Z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